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黑体" w:hAnsi="黑体" w:eastAsia="黑体"/>
          <w:b/>
          <w:sz w:val="36"/>
        </w:rPr>
        <w:t>宗教改革与中国文化的挑战</w:t>
      </w:r>
    </w:p>
    <w:p>
      <w:pPr>
        <w:jc w:val="center"/>
      </w:pPr>
      <w:r>
        <w:rPr>
          <w:i/>
          <w:sz w:val="20"/>
        </w:rPr>
        <w:t>逐字稿校订整理版</w:t>
      </w:r>
    </w:p>
    <w:p>
      <w:pPr>
        <w:ind w:firstLine="0"/>
      </w:pPr>
      <w:r>
        <w:rPr>
          <w:i/>
          <w:sz w:val="18"/>
        </w:rPr>
        <w:t>校订说明：本稿在保留原讲员论述次序与主要内容的基础上，修正常见语音识别错误、专名及神学术语，并作段落整理。个别无法仅凭文本确定的专名或语句，仍需对照原始录音核实。</w:t>
      </w:r>
    </w:p>
    <w:p>
      <w:r>
        <w:t>那你刚刚呢在实际上我上上完了这个中国教育史，那我先引用一句话来开始看到一个基督教的信仰，与中国文化和社会的碰撞。，刘晓波在1989年8月，他出版的《狂妄必遭天谴论》，中国文化道德至上的致命谬误当中提出这样的一句很触目惊心的话，叫做</w:t>
      </w:r>
    </w:p>
    <w:p>
      <w:pPr>
        <w:pStyle w:val="Heading1"/>
      </w:pPr>
      <w:r>
        <w:t>一、引言：中国文化与基督教信仰的相遇</w:t>
      </w:r>
    </w:p>
    <w:p>
      <w:r>
        <w:t>中国人的悲剧是没有上帝的悲剧。在1989年的悲剧发生的时候，我想在很多的中国社会当中，很难能够听到这样子的。因为刘晓波本人并不是这个组，但是在额1807年马礼逊来华以后，接近两百年的时间，到到1989年的不到两百年的时间。</w:t>
      </w:r>
    </w:p>
    <w:p>
      <w:r>
        <w:t>在这个当中，从中国的文化当中的主流的知识分子的口中和他的思考，以及呢面对着中国这种从从鸦片战争以来的一百多年，似乎一个屈辱的和一个痛苦的转折和呃苦难的历史当中，他发出这样子的一个，其实呃你能不能够感受到他的口气哈？他是说出来了一个命题，说中国人的悲剧是没有上帝的悲剧，是一个否定性的命题，说是没有说是不但你会感受到他的情感，并不是带着盼望的时候是一句悲叹，是一句这个是不是在绝望当中的呐喊啊？最后是一种啊一种这个也是在啊八九的血魄当中所发出来的一个呐喊，但是呢却并没有说啊指向了十字架上耶稣的血啊的那样的一个指望啊。</w:t>
      </w:r>
    </w:p>
    <w:p>
      <w:r>
        <w:t>所以呃无论是刘晓波本人，还是说你他唯一一个人代表中国的两百年来的知识分子，以及呢在今天这个中国自己十年的这个时代的知识分子，对于上帝或者对于基督教传到中国，始终到现在为止呢是一个颇为复杂。我就说中国的社会和文化的一个整体上来讲，虽然不断的有人这个归信，但是从整体上来讲，那一种的情结仍然相当复杂啊里面嘛寒冷这个这个向往呃怀疑呃这个痛苦啊、眼泪，各样的这种复杂的情感。所以我想刘晓波在1989年所说出来的这一句话，中国人的悲剧是没有上帝的悲剧，表达了这种啊非常复杂的，这个啊中国文化与基督教来华之间的长达千年的纠葛，或者玛丽逊新教改革来华之后，两百年来的啊这样的纠缠，这样子的一个一个关系词。</w:t>
      </w:r>
    </w:p>
    <w:p>
      <w:r>
        <w:t>那刘晓波说中国人的悲剧是没有上帝的悲剧。那让我们来看说当呃新教入华以后，我跟大家放一个呢是啊这个英国的这个美国的喧嚣世麦古斯，他用中文所写的三字经，那这个呢是在这个呃一八四零的年年代当中，他说自太初有上帝赵明目创天地，无所不知、无所不在，无所不能、永为主宰。那么这个是呃在唐朝到马礼逊乃华差不多长达一千二百年的历史当中，是基督教的信仰进入中国的一个漫长的序曲。在这一个漫长的序曲当中，有三度的来华，但是呢都没有在中国的社会和文化当中砸下更难，甚至让我们可以这样子讲，在1807年之前的三度来华当中，实际上基督教信仰都没有对中国的文化构成足够的挑战，甚至让我们这样说，在那三度来访当中的的这些啊紧俏的宣教是然后到天主教的宣教是都没有勇气，也没有这样的力量，将基督福音的焦点与中国的文化之间构成尖锐的挑战。</w:t>
      </w:r>
    </w:p>
    <w:p>
      <w:r>
        <w:t>实际上我们也可以这样子讲，从呃唐朝贞观年间景教的第一次来华，一直到1807年哪里去？来华之前这一千二百年的历史，与其说这些来华的基督教对中国文化构成了挑战，不如说是中国的强大的文化，对来华的基督教构成了挑战，挑战，就好像中国的文化额，如果用鄱阳的话是比较难听的，叫做“酱缸文化”，对吧？或者是比较好听的呢，叫做有容乃大，所以就是你任何的东西丢进来呢，最后都会变成我的一部分，这个叫做有容乃大，所以呢你看诶你佛教来了，就是佛教呢是产生于这个啊印度，对吧？</w:t>
      </w:r>
    </w:p>
    <w:p>
      <w:r>
        <w:t>所以他本身呢是这个东方文化的一部分。他本身呢跟孙悟的文化之间是有很多的东方的文化的同直的地方，因此呢进来了之后可以给你呢划进来。而且佛教在中国的一个中国化的过程实际上是很深的，受到了这个中国的道家思想的很深的影响。当然反过来也有影响，所以呢所以呢这个这个他的一直化的程度呢还不够高啊。所以因此当今天你听到说啊中国的政府啊提出来叫做基督教中国化，对吧？那你不要以为呢是习近平这个呃这个突发奇想，或者是他今天要提出来一个对教会的新的政策和态度。</w:t>
      </w:r>
    </w:p>
    <w:p>
      <w:r>
        <w:t>实际上当你去看历史，让你去看基督教进入中国的漫长的历史，甚至有漫长的失败，漫长的一个这个这个拉锯和增长的过程。你就知道呢一切外来宗教的中国话，实际上呢是是中国文化以不变应万变，来回应一切外来文化的长达千年千年的策略，长达千年的能力，甚至让我们也非常的好奇的要来思考的是，他似乎真的有这样的能力。就是他有一种啊你们读武侠小说叫做化功大法，对吧？所以无论你是昆铜派的还是武当派的，反正你进到我的体内，或者有我有化功大法，对不对啊？那个有花工大法，那个那那小子叫什么呢？</w:t>
      </w:r>
    </w:p>
    <w:p>
      <w:r>
        <w:t>我吃完忘了，他可能听得懂丁春秋是吧？丁春秋，我们也许愿看我家小说的冰春秋是吧？它有化工的，他把这个各家各派的内力都可以吸到他的里面来。所以他就变成这个武林当中的高手。不过呢这个在它里面还是会导致什么呢？导致一些的冲突这种冲突呢以他他把他压在里面，但是到了某一天的时候，总有崩溃的时候，对不对？但是呢我们到今今天为止，我们看见这个丁春秋这这老人呐，等化工到法到现在为止是否还运行的不错。所以所以呢这个佛教来了就是佛教的中国话，任何一个任何一个外来的宗教来了，都是会经历这个宗教的中国画。</w:t>
      </w:r>
    </w:p>
    <w:p>
      <w:r>
        <w:t>那么极度教育部例外直到哪里去？来华之前前面一千二百年，每一次的来华，其实最终都是被划工大法化掉。其实最终都不是对中国文化构成了尖锐的，甚至更谈不上是决定性的转折性的呃挑战，而是呢受到了中国文化的挑战，而而被迫的要妥协而被迫的呢要要这个啊通融啊来寻求，甚至都是用到中国的文化当中的词叫做，要要跟他圆融，要跟他共融，要跟他融通，要跟他交通啊。那那么</w:t>
      </w:r>
    </w:p>
    <w:p>
      <w:pPr>
        <w:pStyle w:val="Heading1"/>
      </w:pPr>
      <w:r>
        <w:t>五、马礼逊与新教来华：福音以卑微的方式进入中国</w:t>
      </w:r>
    </w:p>
    <w:p>
      <w:r>
        <w:t>所以到新教来吧，我们看到这一个三字经说自拍诸有上帝奏，明目创天地，无所不知、无所不在、无故能曾祖长，这就是刘晓波所所悲叹的说，中国人的悲剧是没有上帝。</w:t>
      </w:r>
    </w:p>
    <w:p>
      <w:r>
        <w:t>那么呢这一个关乎这一位上帝的福音在1807年开始进入中国。那么我们稍微的回顾一下，前面1807年，包括就是当时那么我们称之为有一个叫做百年近教的时代，就是从康熙时期开始，那我们再往前面一点点，很多人呢在谈到中西方的交流的时候，不单单是这个马礼逊。，来华就是在世俗的历史当中，人们会谈到比马礼逊更早一点点离另一个姓马的来法。但是马瑞中文的艺名，就是1793年英国的特使。马戛尔尼来往，马戛尔尼来往呢，是代表不是代表教会的，他是代表英国的。那么他也是呢，趁着一个说要这个康熙大概是八十大寿吧，然后呢来朝贺他。</w:t>
      </w:r>
    </w:p>
    <w:p>
      <w:r>
        <w:t>那么乾隆八十大寿说错了哈，乾隆乾隆八十大寿要来朝贺他，那么这个这个是中国传统的，这个叫天朝的体制，叫沃尔叫四夷来朝是吧？万国来朝啊都都要来，万万国都要来那个那个北京旁边那个什么山，或者是，所以是是这样的一个朝贡体制啊。那么来了之后呢，给很多的礼物，然后就提出来一个说能不能够呢通商对吧？能不能用？就是后来鸦片战争之后提出来五口通商，所以嘛尼呢就来了很多的礼物，然后给你朝后，然后说哎我们可不可以通商，结果他就卡在一件事情上。什么事情呢？就是关于对皇帝的跪拜，这个乾隆很高兴，对吧？</w:t>
      </w:r>
    </w:p>
    <w:p>
      <w:r>
        <w:t>你看据说在那遥远的在那遥远的地方都有人知道我对不对？在那遥远的地方都有人来嘲讽我们天朝，而且要想跟我们通商，其实呢这也是很开心的事情，可以答应的，没问题是吧？但是呢这个发生了一个外交上的跟外交使团就开始在讨论这件事情，说诶，你见皇帝，你你咱们的礼仪是怎么样，说这个要贵拜要三跪九叩啊。那么哎呦，这个马克你说这这不是这个不行，这个这个绝对不可以，绝对不可以。但不单单是说是代表一个国家，我是国家的使者，我不能够在另一个国家的面前这个向下犯，这就是中国产品的朝贡体制。</w:t>
      </w:r>
    </w:p>
    <w:p>
      <w:r>
        <w:t>我必须当你是偏远的蜀国，藩属之国，或者是帆邦来来建天朝。但是马戛尔尼呢是说不是我们是平等国家之间的交往。那么第二来讲的话呢，我们的我们是敬拜上帝的，我们是不贵人的，我们父母都不贵，我们自己的君王也也不贵。第一，我代表我的君王，我的君王不能够来跪你这个君王，对吧？那么第二，我在我自己的君王面前，我都不会的，我都不用这个的，为什么？因为因为这里面就有一个基督教，我领所带领中国文化难以接受的那一个根本的一点就是敬拜上帝还是敬拜皇帝的问题。如果有一位的上帝，就意味着在上帝面前，人人平等。</w:t>
      </w:r>
    </w:p>
    <w:p>
      <w:r>
        <w:t>在上帝面前，虽然也有尊卑的这一个在少女在下的差别，所以在下的人是要尊敬，或者甚至是顺服。在上的。但是在上帝的面前，这个人间的差距格局却却不再是绝对的一个差距格局。人间的这样子的一个差距格局，却具有一个平等的一个尊贵的位置。那么他反映在基本的一个礼仪上面，那就是跟中国文化当中单位讲的说那一个根深蒂固的对人的境伴，就是对皇帝的那一个崇拜，构成了一个尖锐的冲突。在这一点上呢，你会看见说英国的公使过来七十五分就是做生意嘛，无非就是赚钱嘛。如果按照我们中国人的观念，只要你跪万不能融化就给你嘛，对不对？</w:t>
      </w:r>
    </w:p>
    <w:p>
      <w:r>
        <w:t>那这个但是马盖您说我不敢，这个是绝对不可以的事，绝对不可以呢？绕乾隆就说那你回去呗，我们天朝物产丰盈什么都不去，我们不需要跟你说生意，然后呢他就空手而返了。那么这个是中西交流的一个一个这个失败。这个失败呢跟基督教呢的信仰还没有很直接的一个关系。但是但是他仍然是触及到了一个基督教的文明，跟一个中国文明的那一个的本职之间的一个的冲突啊。，如果你说这个人主要是看中利益的，那么你会看到乾隆跟马戛尔尼，你在这件事情上，如果按我们中国人的观念，说他意气用事了嘛，对吧？</w:t>
      </w:r>
    </w:p>
    <w:p>
      <w:r>
        <w:t>太硬气又是了嘛，生意地一嘛，对吧？，谁跟钱过不去呢，对吧？无非就是贵不贵就算了吧。如果从这边来讲，或者那边贵就贵嘛。但是在这一个决裂的一个当中呢，你似乎就看到说呃中国的这个文化当中的有一种有一种很根深地步的东西，跟基督教文明理念的一种更深地固的东西，似乎是根生地孤的这个这个非此即彼得冲突。然后呢，然后慢慢的在在过一点年，就是到了这个一到了，不是在这个之前，对不起我，我说的是在麻利熏之前。那么在往前面一点点呢，就是这个大概1720年的时候，一九二零年的时候呢，这个嗯你想一想哈，如果一个英国的公使过来跟皇帝打交道的时候，因为跪拜而决裂了，对吧？</w:t>
      </w:r>
    </w:p>
    <w:p>
      <w:r>
        <w:t>那我们就会产生一个问题，说从立马走开始，那些天主教的船教室在中国是怎么活下来的？他们是怎么在朝廷为官的，你明白吗？是他们已经成功的对中国的帝王崇拜构成了足够的挑战。那不是，是因为他们有足够的妥协是吧？他们从来没有很有意思，我觉得这一点是叫就是人家一个公司在这一点上都怎么样，国家的利益、经济的利益都可以摆在一边，不愧就是不贵，回去就回去，对不对？但他不知道过去时间我会打回来。可能但是教会的宣教是却有太多的妥协。那么请做一个妥协呢，还没有发生在所谓的</w:t>
      </w:r>
    </w:p>
    <w:p>
      <w:pPr>
        <w:pStyle w:val="Heading1"/>
      </w:pPr>
      <w:r>
        <w:t>四、天主教礼仪之争：祭祖、祭孔与宣教妥协</w:t>
      </w:r>
    </w:p>
    <w:p>
      <w:r>
        <w:t>礼仪之争，礼仪之争还没有发生在国家主义，其实是发生在了民间这个生活的层面，就是关于祭祖和祭孔的四孔的问题。</w:t>
      </w:r>
    </w:p>
    <w:p>
      <w:r>
        <w:t>，所以有一个中国的基督徒，他如果性的耶稣，他如果相信了那一位这太出友上帝独一的意味着真神。那么他怎么面对中国他家族里面的祖先的崇拜呢？在私人生活中是首先崇拜，在供政治生活当中是帝王崇拜，对吧？那么他怎么面对他的祖先敬拜在我们层面呢是对孔子的敬拜，制胜仙丝的这一个这个这一个这个按照中国来讲，就是有一个有一个正统，就是政治的阵，它有一个这个道统，对吧？在道桶的层面，文化的层面是敬拜孔子，在政治的层面是跪拜皇帝，在私人生活的层面是溃败的祖先。</w:t>
      </w:r>
    </w:p>
    <w:p>
      <w:r>
        <w:t>所以这个是整个中国文化的核心，就是这三个层面的跪拜，诗人诗人层面、家庭的层面，文化的层面和政治的层国家的层面。那么你一次侦探其实还没有发生在国家层面。如果天主教来的宣教是各有骨气的话，第一年就应该向马戛尔尼一样的跟中国的皇帝发生费此及彼得非山即使的冲突。诶，但是第二次天主教的宣教士时期回避了这个重病。所以呢所所以呢这个从来没有在国家层面发生关于帝王敬拜的中路。不过他慢慢慢的，因为因为性耶稣的人编组教徒慢慢的也多起来，有四大夫也有一些可能普通的人。</w:t>
      </w:r>
    </w:p>
    <w:p>
      <w:r>
        <w:t>那他们每一天每一年都要面对家族这个日常生活当中的这个层面的中都祭拜祖先。那你知道说就算是到了今天一百多年后的今天，在中国的很多的一些地方，特别是一些乡村的一些地方，一个人信了组在这个层面上跟家族的冲突仍然都还非常的尖锐，对吧？清明节你怎么办？对吧？家里面要烧香，你怎么办？家里面要记住你怎么办啊？家里面有祖先，你去世的亲人的排位，你怎么办啊？那个过年的来来过来过来，点一根香放一盘什么东西，你怎么办？对吧？直到今天，那你可以想象呃两百年显示多么的节锐啊。</w:t>
      </w:r>
    </w:p>
    <w:p>
      <w:r>
        <w:t>因此呢礼仪之争呢整个天主教耶稣会呢都采取了一种啊通融的态度，就是这个不算近百，不算拜偶像，不算违背了上帝的律法，不算违背了魔性的第一条建立跟第二条的建立。所以他们允许中国的基督徒可以参与技术忌口的仪式。，那么这个我前段时间读到另外一本书呢，就是他法国的帕斯卡尔，法国的帕斯卡尔呢在自外省人性夹这一本书里面的就提到对耶稣会的批评，他虽然没有来过中国，不过他有听到他在里面呢讽刺了这种基督教中国化的这种走向。，那因为帕斯卡尔呢代表着宗教改革之后，因此宗教改革的冲击在天主教的内部呢也有好几拨的不同的这种，我们总体上称为反重要改革的宗教改革。</w:t>
      </w:r>
    </w:p>
    <w:p>
      <w:r>
        <w:t>那么也有一些对他内部改革的，包括在在信仰上的一些刺激。那么在这些刺激里面呢，就有一个非常重要的非常捷径，新较信仰的教派叫做詹森派。，这个詹森派呢被称为是天主教内的一次回归傲骨士丁的恩典教义的历史运动。所以呢也也有很多的历史学家说，詹森派呢好像是天主教会类的价文主义者，但是他们没有发展出来，因为他们大概就是二三十年的时间，最后就被法国的国王和呃这个罗马的教中联合，把他们都给剿灭了，就就没了啊。这个沙头的沙头这个有些修道院就关了。那么帕斯卡尔呢作为这个一个思想家，也是一个科学家，他在当时是詹森派的一个重要的神学上的一个发言人。</w:t>
      </w:r>
    </w:p>
    <w:p>
      <w:r>
        <w:t>所以他的《外省人信札》呢？就是一个就是用写信的方式，在那个时代比较常用的，其实是一个论辩级，是詹森派来跟耶稣会代表的天主教传统教育进行这个争辩。那么在这个争辩当中，他用到一个来辩论的例子，就是他说我他说这些这些呃天主教他们有一个很强的啊道，就是我们今天讲的叫做道德主义，或者叫做功德的称义观，对吧？这意思他们在他们他们他们是他们，他们在中国，他们在印度，但他没有提到日本，其实这是都都差不多，他们在那里发展出来一种什么样的一种的喧嚣的策略呢？</w:t>
      </w:r>
    </w:p>
    <w:p>
      <w:r>
        <w:t>就是不断的。如果在一个耶稣基督的时，在那一个国家的文化当中是被藐视的，他们就会在那里回避耶稣基督的实质价而只船桨。因为荣耀的上帝和和传扬这个西方的文明的科学和知识，而回避了耶稣基督的性质量。好，我觉得哦他是卡尔的这一个的断言和评论，基本上可以总结从警教一直到一四八世纪马礼逊雷湾之前的整个基督教入把的历史，甚至他提到一个非常令人讽刺的是说，他说听说他们在中国是这样子做的，他们说基督徒呢他们他们如此诡诈的教导，中国的基督徒在拿呃这个将一个耶稣的十字架悄悄地放在他们的里面的这个衣服当中，然后去参加季孔的仪式，而在内心把静脉转移到艺术基督的身上，把这个这个说得很很很刻薄，但是说得很说的很真实，欢迎吃他们如果换成一句中国的话。</w:t>
      </w:r>
    </w:p>
    <w:p>
      <w:r>
        <w:t>就是说他们在中国教导说酒肉穿肠破基督心中有，那这是帕斯卡尔对当时的一个评价。那么到了1720年，为什么产生出一个礼仪之争呢？因为天主教来华的轩教生意开始都是被耶稣会垄断的，其他的其他的这些社会不能够来。那么到了那个时候，其他的社会道明会还有其他的一些人来了。当然呢耶稣会的研究者呢就说他们来了之后呢，有点进度，耶稣会的成就，要要抢占这个传教士场，对不对？这个是还要是羞愧之间的。哎呦，对对罪人之间的这种这种啊这种争夺，但是呢这些道明会还有其他的来了之后，他们在信仰上更保守啊。</w:t>
      </w:r>
    </w:p>
    <w:p>
      <w:r>
        <w:t>那么当然耶稣会就说你们刚刚来就出来战道又不懂，你们不知道中国的文化，你们不知道不？这样子的话，几乎叫哥们在中国是战不稳的，一定是会赶出去的。你们刚刚来你们血气方刚，你们瞧不起前辈的工作，你们就在那里支持别指点点。所以他到底会的这些人来说不行，一个基督徒绝对是不可以实践，是非常清楚的。中国是一个敬拜人的一一个文化，近半孔孔子尽败皇帝敬拜祖先。这个跟基督教的信仰之间是绝对的，不能两立。所以如果一个人归姓京都就应该与这样子的竞赛器绝，那叶素辉就讲开玩笑，你这个只知道读书对不对？</w:t>
      </w:r>
    </w:p>
    <w:p>
      <w:r>
        <w:t>你不知道这个中国的处境是什么，这样子还传什么福音呢？这不是全部被删除了，知道吧？但是呢这些人呢就到梵蒂冈去告他们，就告这个耶稣会在中国乱搞。然后呢，这个梵蒂冈反正调查了开会，最后跳中也认为也就下了一个的命令，说是的忌口记住，但都还没有提到跪拜皇帝啊哈，那这边没有提到这个这个国家政治层面，只是在文化跟跟生活的层面是不可以的，是与基督教的信仰、直接的冲突的归姓。耶稣的中国人就应当器人，那么这个东西呢派了一个公使就传到传到额这个呃中国来了。那么当时是康熙的，当时是康熙的，那康熙跟乾隆一样就大陆了，你爱来不来，对吧？</w:t>
      </w:r>
    </w:p>
    <w:p>
      <w:r>
        <w:t>本来大家都还听听说这个康熙不是还写过几首诗是吧？，这个石匠那个叫什么时驾工程师，我听不到，记不到那句话了，所以呢很多你看你看你看你们本来康熙都要归族了，康熙一旦归族，本来本来中国就是一个基督教王国了，东东方的人家都是故道，有人家差一脚就要进了。然后这一来康熙就下令进教，把所有的宣教士赶出去，你就整个的就闭关锁国一百年。当然康熙那个时候呢，不是虽然下文命令，但是执行不是那么严。到了雍正即位之后，执行就非常严了。反中华人凤教者第一律处斩，所以所以那个就闭关，就是我们称为叫禁教政策。</w:t>
      </w:r>
    </w:p>
    <w:p>
      <w:r>
        <w:t>从1720年到1840年，鸦片战争爆发，1842年《南京条约》签订，然后沿海有五口通商宣教士呢采合法的进来，可以在沿海五个地方建立建立会场。，那么这个中间大概是一百二十年时间，对吧？中国闭关锁国将整个基督教和西方社会完全的感触。国门一百二十年的时间，那么你就知道马礼逊南华是在这一百二十年中间，对吧？是在晋教期间来发的，这个也很有意思了。你对中国文化的挑战，从景教来华一直到原朝的耶律可文。然后一直到这个明朝的这个这个耶稣会来访，都是受到国家级别的高规格待遇，一般都是在钓鱼台吃饭，一般都是在中南海开会，一般都是在那个午门外面结界，一般都是有副总理级别，甚至有的时候景教来玩的时候，是宰相防玄龄亲自的引导。</w:t>
      </w:r>
    </w:p>
    <w:p>
      <w:r>
        <w:t>郊外迎接这个阿罗本进入长安城，这总理级别的待遇，待是前几次的来华都是合法，而且都是总理级别的待遇，都是跟官方有有蛮好的关系。而且这些宣教事业都致力于皇室之间建立很好的关系。那皇室给他们呢也很高的待遇。比如说阿罗本就是景教的来华的宣宣教士是被唐太宗册封为富国大法王，这个这个相当于今天的全国政协副主席，对不对？这个级别是很高的。但是呢每一次前列的来往都是北上，北上要去到都城，然后要集中在皇帝的身上，然后没有对中国文化构成一个挑战。当然我会讲到一些一些例子和典籍来看到这一点。</w:t>
      </w:r>
    </w:p>
    <w:p>
      <w:r>
        <w:t>可是当马礼逊来往的时候，是非法的马礼逊乃皇建立的教会是家庭教会。马礼逊来华是非法的，他上他这个人上岸就是非法的。然后他要来学中文，更是非法的。他要来传福音更是非法的。他要来翻圣经出版，更是非法，从头到尾都非法跟我们今天家会一样，从头到尾都非法。结果。我们感谢组的是说，当中国文化对基督教信仰的狮子教的焦点和那一个一神论所带来的对中国文化的偶像崇拜以及在文化层面上对中国文化的这种道德主义，构成这种最尖锐的挑战是透过非法状态进入是通过卑微的道路是有点像什么呢？</w:t>
      </w:r>
    </w:p>
    <w:p>
      <w:r>
        <w:t>有点像保罗去到罗马。所以这里面有一个有一个在对文化挑战里面很重要的一点就是西方仙教是来到中国跟当年的保罗去到罗马有一个非常大的差别，这个差别其实是导致了这个双方关系里面的过，特别是过去这一百年当中非常复杂的教会与中国的关系。那就是什么呢？保罗去道罗马的时候，他是把真理带到那里去，告诉你们说二，你们不知道真理，我来告诉你们这里，对不对？你们有一位为什之神，不知道他是谁，我来告诉你们这太初有上帝，对吧？那一位的神，但是呢保罗是从一个文化上的政治上边缘和落后的地区。</w:t>
      </w:r>
    </w:p>
    <w:p>
      <w:r>
        <w:t>就是就是这个呃耶鲁萨勒有犹犹太帝，然后去到罗马，是全世界最繁华的一个地方政治的中心，经济的中心，文化的中心，也是也是这个全世界的静拜的中心。所以呢他是一个乐视的文化，向着一个强势的文化传播意弱势文化向着强势的文化传播音。所以他所传扬的福音本身呢又是一位将杯的耶稣基督一苦弱的方式向这个世界彰显。一种被这个世界看为是无人的真正的能力，被这个世界看为是女卓的真正的智慧。因为罗马人认为汤米聪明，罗马人认为他命令有能力，对不对？你是一个完全在人家面前无人的人，那么正好呢也向他传一个无人的能力，对吧？</w:t>
      </w:r>
    </w:p>
    <w:p>
      <w:r>
        <w:t>你知道吗？在人家面前呢，也是个卑微的，被人家看为是愚者的人。所以你像人家传扬一个被他为女主的真正的智慧。所以呢这一个乐视文乐视文化向优势文化的福音传传扬。他刚好跟这个福音的十字架是对应的，就是这个福音的十字架是卑微，是十字架的道路。所以因此保罗去到罗马的方式是怎么去的呢？也是非，但不是非法，这是他是被罗马势力护送去的，但是他自身是一个非法状态，就是他是被压去的对吧？他是带着镣铐去的福音，是带着镣铐进入罗马的福音，在福音高于一切，一切地上万足万国的文化。</w:t>
      </w:r>
    </w:p>
    <w:p>
      <w:r>
        <w:t>对一个人真正的力量的彰显就是福音是常常是带着镣铐。福音是带着一个卑微的样式进入到一个优势的高傲的傲慢狂妄的一个文化当中，以实质教的方式来构成对那个文化的挑战。那么保罗是用这种方式把福音带到罗马的。那么我们回过头来看，中国，从景教一直到天主教的耶稣会，他们不是这样子啊。西方向中国传统一有一个很大的艰难，是反过来的一个艰难，就是他们是优势文化，向着弱势文化传播音传，他要给你传福音效力传福音的那个人，本来就比你能干，你明白吗？他是有人类的，像你们这些无人的人传播音，他是聪明的，有智慧的，像你们这些鱼卓的人传播音，他是文明的，像你们这些野蛮的人传播音，知道吧？</w:t>
      </w:r>
    </w:p>
    <w:p>
      <w:r>
        <w:t>他是开放的，像你们的封闭的人穿不衣。所以呢福音在传到中国的时候呢，就带着一个文化上的一个样式。这个样式呢，老师说就是太漂亮了，太体面了。所以当立马都来到中国的时候，哦，他来传他是他是他传有一位上帝哦，有一位上帝，有一位上帝，这个不是很在乎，但是那个不哭不哭，那个东西太奇妙了，对吧？，这个不不，然后又带了个试点地图。哇，四点地图的，我们那边挂着密码都在那部万国昆语全图。不过原来世界是这个样子，所以呢是我们太愚昧了，我们这个是太愚昧了，对吧？</w:t>
      </w:r>
    </w:p>
    <w:p>
      <w:r>
        <w:t>所以呢，当你没有去认识福音之前呢，你首先就是哦然后天文立法化，人家老外算的立法就是就是准，对吧？我们算的地方是说这个我们以前老是每年生成不好看，绿毛立法算错了，对不对？人家哇，人家各个方面，所有的学问都比我们强，人家代表的是一个优势的一个文明。所以当福音是用一种体面的方式，让我们这样子讲。有很多的人说，今天中国大陆的基督徒跟北美的一些叫华人的基督组，有一个很大的区别是什么呢？很多人讲的话都怕不是我们讲的，这话是北美。很多人自己讲的，他说在我们北美，我们是坐着花轿。</w:t>
      </w:r>
    </w:p>
    <w:p>
      <w:r>
        <w:t>今天堂的在在这个中国，但他们是走背的十字架别人，那么那么一样福音来到中国，在马礼逊。南华之前，一千二百年基督教都是做着花轿进入中国的，其中叫来到中国的话，都带着一带着带着一连串的这个这个陪嫁，带着带着好多的陪嫁。你知道这个粟裕的人家女子出嫁，除了把这个女子给你，后来给了好大一堆东西，对不对？有的时候很多人是因为那堆东西，所以取这个女子对不对？那穷途人家穷苦，人家的女子，除了这个女子，其他什么都没有，对不对啊？你你除非是要这个女子，因为穿这个女子其他也没什么好要的，所以是说所以有的时候如果陪嫁太多的话，就会有一个麻烦。</w:t>
      </w:r>
    </w:p>
    <w:p>
      <w:r>
        <w:t>对吧麻烦就是说你到底爱不爱我，对不对？麻烦就是你都得爱我的，还要爱爱我们娘家的这些东西呢，对吧？所以当福音传到中国来，他带了太多的陪嫁他他带着整个西方的文明，他带着那一切的优越感，他带着那一切的成就，使得福音不是以一种卑微的方式进入的。但是到了马礼逊的时候呢，有一个翻转，从哪里训之后，福音来访，不再是向北向北，在向北北是代表着这个作北朝南哈，代表着帝王所在，从马礼逊斥，后来把特别占到了。后来带德生，你就看到新教在中国带来的是向西向西，再向西是不断地往内地走，不断地往边缘走，不断地往往底层走，不断的扎根在中国人的日常的生活当中，而不是把焦点放在攻下中南海，焦点放在让皇帝信住，为什么让保密迅速呢？</w:t>
      </w:r>
    </w:p>
    <w:p>
      <w:r>
        <w:t>除非皇帝逃难的时候，否则的话你就要带一大瓶嫁妆，你才能够听到进去呢去给皇帝传回。所以当心跳马礼逊来玩的时候，是以一个罪犯的身份来往。因为他他一伤害就是投复课。对他一来。所以他后来为什么是二十年后，他要被迫的去加入东印度公司，在那里面得到一个翻译的一个职位。因为只有东印度公司当时取得了一个是特许的这样的一个身份，他才摆脱了偷渡客的这一个罪犯的这个身份，所以好，那我先讲到这里，我往下面一看，说当当刘晓波说中国人没有上帝刚新教宣教士来把这个上帝生成了中国传统的三字经手方式来告诉你说你们你们从小所读的对吧？</w:t>
      </w:r>
    </w:p>
    <w:p>
      <w:r>
        <w:t>这个或者你们啊这个这个这个这个你们不是读的态度有道理的。千术文里面读的是什么啊？宇宙红荒对吧？，什么天地天地拳皇宇宙文化，那么告诉你，那我现在用这个高中，你自带出有上帝。那我们来看一下诶，我怎么翻不动了，好，帮我放下一张。好诶，多了好中国传统中的项目。那我这样子讲，任何一种什么是中国文化？这个问题太大了，各个各个方面。但是呢有一个最根本的任何一种文化的革新，一定是他与神的关系。任何一种文化的核心，都是关于这个文化当中的劲爆祭。拜恩，中国有饮食文化、人类其他的层面或者是儒家的文化、道德典籍，这些都有很多很多的层面。</w:t>
      </w:r>
    </w:p>
    <w:p>
      <w:r>
        <w:t>但是呢我想指出一点就是任何一种文化当中最核心的部分是人与上帝的关系。而你为什么？因为人是按照神的形象所造的，人的里面一定有敬拜的渴望，而人一带形成一个群体。一旦形成一个国家，一代发展出一种文化这个文化。当中最核心的东西就是他在他的这种文化当中，所以上帝的认识，包括对上帝的错误的认识，也是对上帝的认识你们。所以我这里说的上帝不是只要说不是只到说是你所起事的那一位上帝就在中国的文化当中，我说的意思是说这个世界上只有一位独一的上帝。所以任何一种文化里面人里面有神的形象，人就一定会去回应，去可募、去揣摩，去认识那一位独一的上帝。</w:t>
      </w:r>
    </w:p>
    <w:p>
      <w:r>
        <w:t>而任何一种文化的一切的特征，都是基于他对他与他所认识的那一位上帝之间的关系，以及因此建立起来的祭拜，那个是那个文化的人心。所以从这样的一个角度来看，我们来看中国传统当中的上帝。所以很多人是讲到说传统典籍当中有上帝这两个字奥边上帝。但实际上什么是中国传统当中的上帝呢？什么是中国文化当中所核心的人与神，或者用中国的话说，人与天之间的那个关系。而基于中国人对人与天的关系所建立起来的。整个的近代没有敬拜，就没有文化共同体，没有祭拜，就没有政治共同体，任何的一种统治，一定建立在近半的基础上。</w:t>
      </w:r>
    </w:p>
    <w:p>
      <w:r>
        <w:t>任何一个文化的共同体，一定建立在人与天或人与神的那个关系上面。那么在这个关系上面呢，我就给出这三点，我认为是整个中国文化的最核心的东西，就是它里面的神，就什么是他的神？我们不是来问说中国典型当中有没有圣经中的上帝？我觉得这个问法本身是是一个陷阱。所以让我们真正的来问一个问题，就好像我们给悟道有传统音的时候，我们跟他说，你要姓沈，你要姓甄神，你不能够拜偶像，对吧？然后那个木道有就可能跟你说，我不信，我什么都不信的对吧？我也不说像外国的，而我也不信你们那个那个几乎调理我是我是什么都不信的，然后我们就会跟他说什么呢？</w:t>
      </w:r>
    </w:p>
    <w:p>
      <w:r>
        <w:t>不，你一定是姓什么的，对不对？按照圣经人，要么是静拜读一的真神，要么是近半岛加神，对吧？所以真正的问题不是你什么都不信，真正的问题是让我们来谈一谈你生命中的神是什么，对吧？每一个人的生命当中都有他的神，都有他的近半。而那一个在圣经当中被视为叫偶像崇拜。所以当我们跟一个木雕有传统音的时候，我们需要跟他一起来，或者帮助他来找出他生命中的偶像是什么？他生命中的个人生命跟国家生活一样，都是建立在近代之上的。最最重要的是说，你到现在为止，那你既然没有相信，叶叔，你竟然没有相信盛庭启事的那一位上帝。</w:t>
      </w:r>
    </w:p>
    <w:p>
      <w:r>
        <w:t>那么什么是你现在生命中的近半，你在办什么？你是拜你妈还是拜你女儿，你是拜钱还是拜官？你你肯定有败的东西，我们要找出你生命中的家神来。所以面对中国文化的时候也是一样的。最重要的不是那些典籍当中出现的上帝这两个字到底是不是圣经中所讲的上帝，而是说中国文化中的那个假神是什么？中国文化的核心理念的那个静败是什么？那么是什么呢？第一，我说叫第人为定，其实d这个字啊很多时候很多时候你看我们有提到上帝，但其实在古代的典籍当中，提到上帝这两个字连在一起的这个这个这个这个地方并不太多。</w:t>
      </w:r>
    </w:p>
    <w:p>
      <w:r>
        <w:t>但是如果只提到一个字，就是d不加上，只加一个d那在中国的远古的典籍当中是次数是更多的。但是在那些时候那个定是指什么呢？不是指皇帝，是指桑利，就是指神，这树做日落而息，地利于我何有哉啊？那个地不是指中南海跟我们没关系，是指到天是指到上帝，所以在中国人远古里面说地，还是说上帝其实都是在此他们所认识的那一个朦胧当中所指向的他们的神啊。那所以因此来讲，有一个非常重要的一点，就是就是先秦的文化。到了秦的时候，就开始与人为帝，以人为利，其实就是以人为神，一人在儒家的传统当中，将人与人为帝，天子，甚至以地为圣，儒家讲儒家圣人。</w:t>
      </w:r>
    </w:p>
    <w:p>
      <w:r>
        <w:t>但是儒家所讲的圣人，真正的圣人或者最大的圣人是省是什么呢？不是知识分子，不是孔子，而是什么，而是帝王，中国儒家传统当中真正的制胜是谁呀？尧舜禹嘛，对吧？或者知道就是文王，文王空儿演奏艺。他是整个带来中国传统儒家传统的一个叫做跟政教合一，比较类似的一个词，叫做军师合一，军师合一啊这文王。所以在中国儒家的传统当中，d啊是代表着一个政教合，也就是精神权威的技师和政治意义上的君王领袖是何为异地的。所以中国的皇帝跟欧洲的国君王是完全不同的两件事情。</w:t>
      </w:r>
    </w:p>
    <w:p>
      <w:r>
        <w:t>欧洲的君王就叫做君王。君王的意思就是政治意义上的领袖王磊，这个是王的意思。但是在欧洲从来没有军师和一的君王的概念。如果军师和伊尔就叫皇帝，如果军适合一二用今天的话，就叫就叫做呃坚省委书记听见吧。国家主席兼中共中央总书记这个就叫军师合一听，明白吗？所以直到今天中国几千年以来，这是他最根本的东西，从文王到习近平是一脉相承的。习近平最大的梦想。不过就是作文网做周文王而已，就是做中国的文化的复兴的一个他的点犯，就是中国自古以来的那个近代的系统，就是政教者，为军师和一以人为帝，而以地为胜。</w:t>
      </w:r>
    </w:p>
    <w:p>
      <w:r>
        <w:t>真正的大圣人一定是我真正的大儒，乃是山公三公、三公，就是是这个中国古代的这个这个这个这个这个相当于这些主席。然后国务院总理和这个人大常委常委、任大委员长，这次是中国当代的三公，对不对？三公三公乃是大儒，这是这是这是儒家的一直的传统。而上帝这个词呢在这个鱼鱼食的这个考证领域里面，他讲的说实际上上帝在中国的典籍里面，并不代表一个独一神的人格化为格的独一神。实际上他只不过是在犯神的文化当中，特别的指向帝王的神圣的来源。也就是说，地上如果有个人是皇帝，皇帝的祖先是谁呢？</w:t>
      </w:r>
    </w:p>
    <w:p>
      <w:r>
        <w:t>皇帝的祖先呢就当第一是雪原上的祖先，这个东西是可以往上数的对吧？但是数啊数啊数到最后却还不就是跟我们一样修普通人嘛，对吧？那如果是这样子的话，皇帝的这个权威，他的那个神圣性从哪里来的？如果皇帝的祖先，不过跟你跟你的主角一样，以前都是一起要饭的对吧？那为什么他是皇帝呢？对吧？大家以前一起要饭，为什么他的后代就是皇帝呢？喂喂，所以在中国的皇帝是一个宗教概念，你明白吗？这个就是我说皇帝跟跟西方的君王截然截然不同的地方。在我们这里，皇帝本身是个敬拜的概念，是一个宗教的概念，他一定有神圣的来源。</w:t>
      </w:r>
    </w:p>
    <w:p>
      <w:r>
        <w:t>所以皇帝一定有一个神圣的，从天上来的来源，于不是只是肉身上推到一个一个一个一个乞丐，那么一个的来源就是上帝。所以实际上在古代的中国来讲，你家家户户都有家神。对不对？你家尿护服都有祖先的，近代你都有家境。对不对？那么皇帝他也有他的家祭，他的家制就是济上帝。所以说我这样子来讲，最初上帝在中国的古代的文化中，他只不过是人间帝王的一个家神，上帝是皇帝家的神，与你何干死，根本跟你没关系。但是跟你建立关系的呢，是这个皇帝，皇帝是你或者陪这样讲，在中国的那个那个崇拜系统当中，地上的那个皇帝，是你与那一个遥远的上帝之间的尊宝，是通过这个中宝来治理统治这个这个这个的，你也是通过这个中保买来买进办那一位的上帝。</w:t>
      </w:r>
    </w:p>
    <w:p>
      <w:r>
        <w:t>所以中国古代的上的上帝从来就不是我们每个人的商品，我们每个人的生活当中的真实的效力是皇帝，他是天子，他只有他可以祭天。中国的古代如果有人敢祭天，那就是什么，那就是谋反。你说你说你你今天到你们家，你说哎呀，咱们今天过年了，咱们继续下咱们王家，咱们王家的列祖列宗，这个是合法的对吧？所以说哎呀，今天咱们过年了，咱们记一下这个上天昊天上地吧，那这个就得满门抄斩。后天上帝是你能进的吗？你姓赵吗？你不姓赵，这神跟你没关系，对吧？所以皇帝在中国文化的德性当中，其实是一个中保，是一个。</w:t>
      </w:r>
    </w:p>
    <w:p>
      <w:r>
        <w:t>如果是有一位遥远的模糊的神的话，皇帝才是这个中保。所以因为帝王在地上是高于士人的，所以上帝也是高于诸神的，所以他只不过是在一种范神的文化。当中特别的指向君王崇拜的一个概念而已。那么。第二一个呢就是以国为天。那我们提到的这个天朝的心态，天朝的那个体制。其实老师说帮我们前几天的上面，中国教会使大刀大家一定都会提到一个一个一个主题的就是关于这个宣教士在这个所谓的鸦片战争已经之后不平等条约当中的这个作用，但是呢我一直比较反对这个说法。因为我认为南京条约是中国跟其他国家签订的第一个平等条约，而不是不平等条件。</w:t>
      </w:r>
    </w:p>
    <w:p>
      <w:r>
        <w:t>中国古代从来没有平等教育，因为就像马戛尔尼根一根跟那个乾隆一样，人家大英帝国也不是后妈养的对吧？人家大英帝国也是在全世界响当当的对吧？人家到你这里来想跟你平等一下，就是咱们是平等关系，去去谁跟你平等啊？在中国传统的天朝心态下，没有平等的观念是天朝与翻帮的关系，为什么？因为这个是他里面的，因为因为他的他的皇帝，如果是天的代表，谁跟你玩平等的游戏，所以实际上鸦片战争被迫的使清政府承认自己是万族当中的一族，是万国当中的一国，他只能够与其他的国家，而且作为战败国来签订一个平等条约。</w:t>
      </w:r>
    </w:p>
    <w:p>
      <w:r>
        <w:t>所以当当很多人在中国历史上从孙中山开始讲，毛泽东开始讲不平等条约，他们所讲的不平等的是指到内容上说，内容上对我不平等，因为你割地赔款嘛。但是实际上各位在欧洲的历史当中的所有的国际的平等条约当中，战败过，一定都是各地赔款，不会因为内容上是格地赔款，就说这个条约本身就要不平等条约，对于卖这意思嘛，对不对？因为他们人来是在不平等，就根本没条约。你看中国古代，如果是我们打赢的，谁跟战败摩天条约，直接把你妈卖了，把你女儿送到那个官窑里面去，然后把你们家抢了，然后放在监狱当中，过二十年能够把你特色就算是好的，你明白这个意思吗？</w:t>
      </w:r>
    </w:p>
    <w:p>
      <w:r>
        <w:t>在中国的古代的文化中，根本就没有跟战败的人天条约的观念战败了就是我的我想怎么样就怎么样，怎么可能有条约呢？条约是建立在平等主体之间的嘛，对吧？对吧？你都已经打败了，生死都有我宰割，所以人家打赢了你，然后想跟你签条约，这是从来没有的事，咱们以前打赢了，别人田教育对不对？而且咱们要是没有打败，也决不跟他签条约，咱们是天朝。所以实际上南京条约是意味着中国进入现代的平等的主权。国家行列当中的第一滴第一回的平等条约，至于各地赔款，那是战败本身的结果。</w:t>
      </w:r>
    </w:p>
    <w:p>
      <w:r>
        <w:t>不是这个不是代表这个这个条件的，从关系上来讲，所以为什么呢？为什么你不接受他呢？因为你是天朝的体制，以除了以皇帝、以人为地，以国为天，这是一种对国足的神话。这个神话在中国的古代一直到从秦当中开开始，一直到今天中华民族的伟大复兴。实际上实际上今天今天你看共产党要提的也不是共产主义了，他他都不好意思讲共产主义的伟大复兴的对吧？他脸皮都没那么厚了，发现了现现在说中华民族的伟大复兴。哎，所以整个国足的一个神话，古代的帝王崇拜和现代的国家。崇拜的结合是中国文化当中最根生低谷的德行。</w:t>
      </w:r>
    </w:p>
    <w:p>
      <w:r>
        <w:t>迄今为止，让我们可以这样讲，基督教上位斗鸟这个核心尚未动摇中国文化最核心的部分。但是上帝借着六十多年来的家庭教会已经开始。上帝戒指马礼逊在一种卑微的方式下，向中国传统音开始了这个的过程，之前的一千二百年都没有真正的开始。基督教最中国文化最核心部分的挑战，从马礼逊的来法，从从戴德森的、卑微的向西的宣教，从中国教会1900年的根子事变的受难，从这个家庭教会六十多年来的受逼迫和受苦。如果我们持续的受苦，却在受苦当中无法被连根拔起来。而深深的扎根在中国的社会和文化当中无法被拔出。</w:t>
      </w:r>
    </w:p>
    <w:p>
      <w:r>
        <w:t>那么我们就会开始对中国文化的这个最根深蒂固的核心，开始构成挑战。实际上，今天的中国社会能够对这一个古代的帝王崇拜与现代的国家崇拜所结合的这种中国文化的的这一个的这一个的核心，这个的肿瘤构成不是足够的挑战，而是构成挑战的。在今天的中国社会唯有家庭教育。当然也包括天主教的地下教育，就是广义上的基督教。在今天的中国诗慧，只有这个过程的调料知识分子从来没有对对他们个人挑战，其他的民间团体从来没有对他个人挑战，其他的被中国化的外来宗教，从来没有对他个人挑战儒家、儒家或者是中国文化内部制体的变革和更新，也从来没有构成这样子的挑战。</w:t>
      </w:r>
    </w:p>
    <w:p>
      <w:r>
        <w:t>那么第三一个呢，我会说帝王从拜和国家崇拜结合的必然的产物就是权力崇拜就是以全为首。所以在中国来讲，皇帝国家权力，这三个的崇拜就是根深蒂固的狭智。每一个中国人的灵魂和生命里面的文化的dna，这个文化的dna在真正任性耶稣基督的重申得就的人那里开始被破掉。但是有的时候我们去看我们自己，我们都会说破的还不够，在我们的生命当中获得还不够。那么上帝借的这一些重生得救的他的儿女，对整个中国社会的这个文化上的这一个破除也远远的不够。但是呢已经开始构成了对中国文化核心的最尖锐的挑战。</w:t>
      </w:r>
    </w:p>
    <w:p>
      <w:r>
        <w:t>，所以让我啊看到在看到下一页，所以我讲中国文化的革新，从人与神的关系就是中国人对神的认识，以及因此建立起来的的祭拜来看的话，两千年的文化的人心，用一句话叫做两千年之志，皆秦志也。，中国文化的核心的精神是政教合一的国家主义与皇权专制。如果看不到这一点，你就会对中国文化过于的美化。当然他在往下去看一些层面的时候，儒家有没有美好的一些在在伦理上面的一些美好的地方，道家的思想有没有他里面比较高超的部分，然后再到器物的层面，再到制度的层面，或者到文学和审美的层面，是不是有很多美好的地方，当然都有，当然都有对吧？</w:t>
      </w:r>
    </w:p>
    <w:p>
      <w:r>
        <w:t>这个民族一定是有上帝土殿的恩惠在启动的。但是但是这个才是他的核心，这个才是他的核心，那就好像就好像那个亚当啊这个这个该隐犯罪了之后被驱逐。然后他的后代开始建立了什么？以洛城对吧？然后开始建立起来了，一个文美，一个文化，那个文化里面繁不繁荣呢也很繁荣呢，吹拉弹唱什么都有，对不对？然后这个建筑艺术、美术、音乐什么都有。但是因为这个文化的实质，他的静脉是什么？是传扬人的名次次敌档，对上帝的敬拜是以他们自己的骄傲，是以他们自己为神，所以神彻底的摧毁了他。</w:t>
      </w:r>
    </w:p>
    <w:p>
      <w:r>
        <w:t>因此来讲，而这一个传统的现代模式就是今天直到今天共产党的集权主义的历史形态与导致从这一点来讲，一百四十多年来没有变过中国已经发生了太多的变化。同样的，如果你看我文化的其他层面，请问今天的中国社会在文化的其他的每一个的层面跟一百四十年前的中国社会是不是翻天覆地的变化？那当然是酸天赋地，甚至是从走到右从右，从前到后，那简直是无法想象的变化，对吧？但是如果我们看那个文化里面的核心，其实一成不变。如果你看不到那一个一成不变，你就会高看那一个星星向龙的那一个翻天覆地的变化。</w:t>
      </w:r>
    </w:p>
    <w:p>
      <w:r>
        <w:t>那么你的整个的生命就没有办法归回对独一上帝的进犯，你的整个的生命的实质就没有办法归回。对那一位被定在狮子架上的耶稣，他的恩典的统治来来，首先征服你这个个人，然后通过教会慢慢的慢慢的也通过上帝大人的手，他掌管这个普遍普遍的这一个普遍的这个人类历史和中国历史，所以让我举两个例子来看唐朝的时候，贞观年间大秦景教流行著舞碑记载了这个诶很多人很多人说话，原来基督教在一千五一千一千四百年前都已经来到中国了，可是来到中国之后呢，很快的我举出其中的几句话，让你来看啊。</w:t>
      </w:r>
    </w:p>
    <w:p>
      <w:r>
        <w:t>我我有一个那个不知道，你看这个可能看不到。我有一个红色的那个画面一根线是吧？你也没有看到那个地方，那一句叫赤子，用状疼口愚东周先天墨夏是大笑散餐上报于嘻哈，那我把我把这句话勾出来哈，这里就讲说，因为警校得到了皇帝的支持嘛，所以呢一下子传播很厉害，因为有有政府的支持，马上就四满百城法流食道，包括当时的成都是紧俏的，一个很重要的城市，有城西，有很高，这个很辉煌的大秦寺，就是景教的寺庙，但是慢慢的就产生了什么呢？就产生了文化的冲突。这里面就记载到文化的就是与佛教跟儒家传统的冲突设立年就是啊呃这个是他的这个这个禁言了，胜利也是指用状，四指就是指什么呢？</w:t>
      </w:r>
    </w:p>
    <w:p>
      <w:r>
        <w:t>是是指佛教佛佛家的和尚叫四子四子，用状疼口于东，周先天墨。另外一个时间呢下世大笑善榜与西蒿。那么首先东周跟西蒿是指什么呢？就你知道中国的中国的传统的古代是指长安、西安跟洛阳对不对？西安和洛阳嘛啊那么在西安跟洛阳，就是在今天来讲，就是上海跟北京啊、上海跟北京在这两个一线城市哈，然后四指跟下士啊这个地方呢他引用到中国的传统的典籍。，一个呢是论语，下士指儒家，在这里当然是对乳胶的一个藐视的提法。因为在在论语当中呢，有有一句话说上士文道就晴儿行之，这个就是这个这个上市哈。</w:t>
      </w:r>
    </w:p>
    <w:p>
      <w:r>
        <w:t>这听到了，到时候我要去行，这个好，对吧？他说中式文文道，若有若存众式停靠说好啊。好，我知道啊。好，我还有事是不是呃也不说事，也不说非总是跟我们什么关系啊。那么下次闻到呢哈哈大笑，下士文道大笑之啊就嘲讽你啊。所以呢他就说到了先天落的时候，儒家的人就起来攻击警教的教育，就开始嘲笑，开始诽谤，开始藐视，所以这叫下世大笑。然后呢是子用状用状，这个是易经当中的一个话，一听当中的一块叫做君子用网小人用算这些词也是在骂人家哈，小人才用壮，用小人用壮的意思就是小人呢就是用我们的话就就叫做君子洞口不动手，小人动手不动口啊。</w:t>
      </w:r>
    </w:p>
    <w:p>
      <w:r>
        <w:t>小人呢就是说不赢的，就就要开始骂了。就是持强这个这个用传，就是这个意思，他要持强，这个持强不一定是争动手为，包括气势上。那他骂人的，总之呢，他就是就是使气就上来了，对吧？但他不好好的给你给你看。所以呢这里面讲到说景教来法不到几十年的时间，那么就引起了跟佛如之争，福如就联合起来，在攻击了，在最大的两个城市就开始诽谤攻击这个啊佛祖这个。所以呢基督教呢在中国一起四百年来，其实都被视为是中国文化的一端，今天我们中国有邪教这个词对吧？邪教这个法律上有邪教罪嘛，中国古代的当然最常见的邪教广义上来讲就是白莲教，但白莲教有的时候有的时候学者用这个百炼教呢是指到中国古代文化当中的一切的这样子的，被非法的民间宗教也是不一定又是各种不同的起来的名称。</w:t>
      </w:r>
    </w:p>
    <w:p>
      <w:r>
        <w:t>当我们统称为六百年教中国有一个中国以儒家传统为正统。那么就在民间有一个非法的一个一个邪教系统的一个传统。从这个意义上来讲的话，就是叫做这个白链教系统。白莲教系统的话呢，在历朝历代的时候，很多农民这个起来革命的时候都是白天掉系统。为什么呢？中国古代的所有的农民革命起来，他一定是宗教性的。为什么？就是因为中国文化本身是宗教性的，帝王崇拜和帝王的统治本身是宗教性的。所以你如果要打败他要改朝换代，也一定是宗教性的，没有宗教性，你不可能改朝分担。</w:t>
      </w:r>
    </w:p>
    <w:p>
      <w:r>
        <w:t>所以呢刚才我们不说，你不能进天吗？那如果农民革命来说，咱们今天祭天，那这就表明照反对吧？这就光明了，因为你开始祭天了嘛，你祭天就表示造反，就要改造换代，改造换代就是一定是祭天，这个这个天子就这样子变。所以呢在这个康熙这个进校的时候，到雍正的时候呢，就开始发展出一个在在那个时候开始产生出这个概念，叫做邪教。而那个时候的邪教就是指宗教，就是当然当时是天主教，就是只只记录教，就是我中华政教，也那么就是因为有邪教就有政教。对不对？所以今天我们来问说，这个为什么以邪教罪来打压中校，视为被中教信仰之由的呢？</w:t>
      </w:r>
    </w:p>
    <w:p>
      <w:r>
        <w:t>因为你作为中国，中国的政府，你凭什么说人家是邪呢？有邪教就有政教，那中国的宗教是什么呢？，那就是他自己吧，他只有以他自己为政教他才问的定性嘛，对吧？所以在中国的一千四百年来都是以儒家文明为政教。所以呢当太平天国起来的时候，或者是当用证开始进教的时候，他们一个非常重要的一个一个词哈，就叫做护教。你请注意哈，我们今天教会要讲故教，对吧？为什么要呼叫雪？但是中国从康熙以来一直到今天，今天今天共产党也讲故教，今天共产党讲的故交的英语，叫做保卫国家意识形态安全，对对不对？</w:t>
      </w:r>
    </w:p>
    <w:p>
      <w:r>
        <w:t>因为经常这个词嘛，所以中国在一百多年来甚至一千四百年来他都有一个。因为他本身是宗教性的，所以他一定都有一个护教等于的历史，就是他要将他的这个之外正统之外的定位邪教。所以因此基督与佛儒之争持续了一千四百年的时间，盗这个当然义和团的运动完全是民间宗教跟白莲教跟佛教明天形态的一个大大融合。然后到二十世纪二十年代的非基督教育运动，那么也是一个这个这个知识分子的一个一个一个一个一个大融合啊。然后到前些年，你能看到新儒家起来很多的什么北大师和博士联名起来，都要抵制基督教，抵制圣诞节，对不对？</w:t>
      </w:r>
    </w:p>
    <w:p>
      <w:r>
        <w:t>你都会看到这一个一天四百年的一端之争，一端与正统之争之争。那么再看一个再看它里面的一段话，这更有意思了，这里面讲到天宝出就是玄，就是那个那个那个唐玄宗的时候，天宝书令大力大将军高力士送武圣写真寺内安辞次捐摆平凤顷瑞图农村远，龚剑可攀，日月输光，天颜及齿。这个就是武进五画的开始，这个就是基督教中国画的开始。自从锦绣来华就一直是擅自爱国教会听明白吗？甚至爱国教会不是共产党才开始的，共产党，也是中国文化核心所塑造的。他并不是一个最共产主义事形态是外来的。</w:t>
      </w:r>
    </w:p>
    <w:p>
      <w:r>
        <w:t>但是这些共产党都是中国人的嘛，对不对？哪个共产党员不是中国人呐，整个共产党十级上是整个中国文化的新的产物，并不单单的是马列的意思形态，那个是披在身上的一件外衣，所以所以他并不是三次教会，是从那个时候开始的，他们见了这个景教的寺庙，然后呢就叫大将军高力士什么大将军，不过就是个太监，对吧？然后将武圣写真。所以我刚才所讲的中国讲盛世指什么皇帝圣就是皇帝，皇帝为圣，这就是中国最核心的文化和进犯。那么五圣是什么意思呢？从里边开始到那个时候不够皇帝，不但现在活着的连死了都过来了，五千遍五个皇帝，你们你们年龄大的，你们都知道这件事吗？</w:t>
      </w:r>
    </w:p>
    <w:p>
      <w:r>
        <w:t>马列恩施马五胜写真了，是不是这样子的？我们几十年都是那样过来的嘛，是毛嘛，现在就好多开始挂习近平的项目，对吧？，现在就开始要红旗，要插进教堂，对不对？画像将来将来有一天也可能画像要插进教的。那么当年罗马征服这个耶路撒冷的时候，那么耶路桑人的这这一帮的技师还是非常的荣耀。一神论对罗马的政权构成了一个极大的挑战。罗马的政权也是什么呢？第一，凯萨崇拜凯撒崇拜之下有宗教自由。你们爱信什么样的神，你们愿意信于百个省，我都不管，只要你要加上什么呢？</w:t>
      </w:r>
    </w:p>
    <w:p>
      <w:r>
        <w:t>凯上崇拜诸神万省都在凯撒崇拜之下。所以在罗马呢建立了一个外省庙，但是他政府的地方，他的神呢就会拿到外省庙，外省庙就是属林的全国政协，对吧？各个这个这个各个地方的啊这个这个三教五流，这个七老八弦的全部都这个进来成为政协成员，对吧？所以呢到呃这个二世纪初的时候，罗马的万神庙里面的神真的就是有人统计，说真的就是超过一万了。而且当时有一种说法，就是罗马城里面平均每隔四米都平均每个罗马公民都能分到一点几个省好。所以所以呢在这一个万神的诸多诸多神的世界之上，它是以凯撒崇拜来统领一切。</w:t>
      </w:r>
    </w:p>
    <w:p>
      <w:r>
        <w:t>只要你承认砍下崇拜你们自己的宗教，我们不管，那么罗马在任何地方都是这么做。可是这个做法在任何地方都行得通，只有到了耶路杀人行不同？因为因为人家就说我们允许你，你这些自由都可以，但是我们要把五五胜写真，对吧？就是要把，而且人家不是五乘十把，现在活着的那个那个台上，等那一个写真的要挂到圣殿里面去。那么这个就遭到了工会的殊死的抵抗，在过去这个发生了好多次的，在那个本就比拉多上台之前，前面好几个的这个总督跟他们发生了很大。曾曾经有一次最剧烈的就是一帮这个技师在圣殿的门口站在那里，堵在那个地方，不走，不能够进去，不能够把你那个凯撒的像挂进去，因为那个是亵渎一神的，然后罗马的种族就面临用标枪，一个一个的把他们吃死啊。</w:t>
      </w:r>
    </w:p>
    <w:p>
      <w:r>
        <w:t>但是后来因为有太多次的猛烈的反抗到本丢比拉肚的时候已经很温和了，反正这一块我们不进去，我们给你画一块圣殿区域，我们不管你们自己建立卫队，负责治安，我们不管我们人也不继续，凡事罗马人。如果越过那根线，罗马军队越过那根线是违法，最非常优待你的，非常优待你的对吧？这是一个宗教特区了，非常优待，所以罗马人有的寿也也很你你理解他的那种心，因为他如果不姓神的话，他其实也觉得很委屈，我们已经很宽容了。我们在帝国的热门河地方都没有，像这里一样，对你们这么好，你还要我们怎么样？</w:t>
      </w:r>
    </w:p>
    <w:p>
      <w:r>
        <w:t>有的时候我们跟一些跟一些这个共产党的干部打交道。那说这些他们也是，那么我们已经够快龙的了，你还想怎么样，在他们的理解里面不错了，这个悠着点可以啦，这个对吧？你你要你还要怎么样，你还要啊那么一审的崇拜，就是要打破这一个正主教谁的的帝王跟国家的经办这个打破，不是说我们上街去打破，不是说我们我们用那个去打破，而是通过福音的传扬和十字架的道路，通过教会的受苦，慢慢地，当然上帝也掌管整个普遍历史慢慢的来打破。所以这里面讲就马戏拍得很厉害。农人孙远就是说其其实这人都死了嘛，对吧？</w:t>
      </w:r>
    </w:p>
    <w:p>
      <w:r>
        <w:t>就是就是其实你见不到他弓箭可汗，就是奉公违纪，还永远存留在我们心中啊。日绞书光天颜值死都不是在讲耶稣，这不再讲耶稣，说他虽然远，但是但是已把那一定，对吧？他这个讲他这个来讲是皇帝是尼玛内力的皇帝，对不对？天爷直起，对，那叫以满内力而给你挂进奶。所以从那里开始，一直到今天，中国的中国教会在一千四百年的历史中居住叫未曾对中国文化构成真正的挑战，就是因为他一直降伏在或者自愿的妥协，在帝王崇拜之下，成为三次教会，成为爱国教会，一直跟其他的外来宗教一样浮在基督教中国画的道路相比。</w:t>
      </w:r>
    </w:p>
    <w:p>
      <w:r>
        <w:t>那么唯有这六十多年来的家世交会，我们不挂靠，我们不登记，我们不挂五胜的笑，我们愿意为此承受逼迫屈辱、藐视和在这个社会上的边缘的地位。这个是我们所幸的福音，这个也是我们幸福音的方式。他们最后我我在哦不是最后我在这景教的时候，我在看一个都是我应该在直男结束十一点半啊哦，不是十一点半知道，本在六百四十一年的时候，其实有一个非常重要的一个一个文献。但这个文献因为后来灭佛灭五中灭佛景教之后，他就一直躺在这个东皇啊这个地方里面，他一个是没有对中国文化产生影响。</w:t>
      </w:r>
    </w:p>
    <w:p>
      <w:r>
        <w:t>就是一审论。他写的这一篇就叫御史论科学这一个一神的观念。在一千四百年的基督教再花史当中，没有对中国文化，没有知识分子读到这个东西，你看它里面第一段非常清楚，万物见一省。哇，这句话好有气魄，万物见一省一切万物，即是一省一切所作，若见所作，若见所作之物易贡献一神，不别借着这这个叫做什么，借着所造之物就可以晓得是不是这意思？这是他是在用到罗马叔一张的话，以此固执一切万物必是一生所作，可见者不可见者，必是一无所造。但是这个是你需要心情讲的又行，无形的万物，对吧？</w:t>
      </w:r>
    </w:p>
    <w:p>
      <w:r>
        <w:t>，创造天地和有形无形万物的组，可见不可见，必是一生所造，支持。当今陷贱一生所造之物，故人安天立地，至今不变。这一个一神论事是基督教室，景教是一个记录，教里面，当然还没有到基督的救赎的那个恶心。可是呢一个一神的核心，如果这个一神的观念在中国强有力的进来，那么将与帝王从败之间构成绝不可废。此技笔的那一个的真正可是这个的征战一千四百年并没有发生，并没有发生是一个漫长的预备，直到马礼逊雷把直到宗教改革的信仰来的话，直到甚至直到二十四岁，甚至直到这个今天也还没有完成，一一人为神，以帝王为神，以国家为神，以权力为神这三大的崇拜。</w:t>
      </w:r>
    </w:p>
    <w:p>
      <w:r>
        <w:t>当然从传统社会来讲，我们说的政治层面的帝王崇拜，而文化层面的这个基的孔子的这个这个儒家传统的崇拜，然后呃这个诗人层面的这个这个祖先敬拜这三个东西呢，在今天的中国社会的后面两个是已经慢慢在消退了，对吧？后面两个慢慢的在消费，但是呢还是有非常强大的民间文化的基础，以及刚有一些文化层面的变形，但是在国家层面的那个完全没有被打破。那嗯</w:t>
      </w:r>
    </w:p>
    <w:p>
      <w:pPr>
        <w:pStyle w:val="Heading1"/>
      </w:pPr>
      <w:r>
        <w:t>六、新教对中国文化的三个根本挑战</w:t>
      </w:r>
    </w:p>
    <w:p>
      <w:r>
        <w:t>所以让我有一点总结，记住新教对中国文化的三个根本挑战，我这样子来总结三个最根本的挑战。</w:t>
      </w:r>
    </w:p>
    <w:p>
      <w:pPr>
        <w:pStyle w:val="Heading1"/>
      </w:pPr>
      <w:r>
        <w:t>（一）超自然的独一神论：挑战国家主义与国家崇拜</w:t>
      </w:r>
    </w:p>
    <w:p>
      <w:r>
        <w:t>第一是超自然的独一神论。超自然的独一神论，对国家主义与一党独裁这一本直上的偶像崇拜在国家政体的意识形态层面的挑战。</w:t>
      </w:r>
    </w:p>
    <w:p>
      <w:r>
        <w:t>这个挑战没有完成，这一个挑战很大的程度上，恐怕很难通过卑微的弱小的教会来完成。但是上帝在历史当中的反复的击打。从1840年鸦片鸦片战争开始，神的手在这个这一种的崇拜，这种的上面，反复的击打这个国家，反复的击打这个国家的统治者，反复的击打这个这个国家的政权，反复的击掌，这个国家的命运指导。今天。所以从这样的一个角度来讲，更多的我们一个方面要与中国。所经历到的每一次的苦难要感同身受，与中国人一同的承受这个中国历史的苦难。但是呢另一个方面，我们的确是知道我们的背力，除非绳在历史上一次又一次的祈祷，否则呢超自然的独一神问无法摧毁这一个本质上的偶像。</w:t>
      </w:r>
    </w:p>
    <w:p>
      <w:pPr>
        <w:pStyle w:val="Heading1"/>
      </w:pPr>
      <w:r>
        <w:t>（二）唯独恩典与因信称义：挑战道德主义与行为称义</w:t>
      </w:r>
    </w:p>
    <w:p>
      <w:r>
        <w:t>那么第二呢是唯独恩典的，就数论对儒家的传统就是叫他。你好，我讲的叫道德至上主义儒家传统的传统合一种实用主义的世俗生活的挑战。中国的整个的文化在这个生活跟到伦理的层面呢。那么最根本的一点是他在本质上是行为主义和律法主义的一个称义的系统，第一是一个帝王崇拜的崇拜系统。第二呢是一个道德的行为的称义系统。在这个称义的系统当中，以人的道德的成就和行为，包括这个行为可测量到了民间社会，就是一种实用主义的行为主义啊啊来来自我的生意不明摆，不知道什么叫恩典啊。</w:t>
      </w:r>
    </w:p>
    <w:p>
      <w:r>
        <w:t>我上次讲到有一个例子，讲到这个新中国八十年代的新儒家学者里面有一位非常重要的学者。后来信主是郑家栋，我以前大概在一年前，我也是讲座的时候，特别的引用到郑家栋老师的一些一些看法。这家栋呢在八十年代到九零年代是中国最早的一批这个新儒家兴起的一批新主家的学者，但是呢他后来他为什么姓祖呢？他后来呢在个人的这个师德上面，就是除了很大的丑闻，那我我们不用去讲他出什么丑闻了，我们我们我们关系不在这里，但是因为他的官方的世界，就是他就是有失德上面的这个很大的丑闻。</w:t>
      </w:r>
    </w:p>
    <w:p>
      <w:r>
        <w:t>那这儒家的传统里面，为什么说一个方面这种制造的称义？为什么鲁迅说翻开两千年的礼教的历史，只看见了一个词，叫什么吃人？就好像我们今天讲的说绳索赤的律法本身是肾结的纯全的对吧？可是律法本身并没有为你提供，你不能够遵循这律法的时候的救赎之道和出路在哪里？这立法本身不能够拯救人。所以中国的道德文化的实质是说你可以讲的很漂亮，你可以提出很好的东西，可是你没有办法解决一定的事情，就是当然做不到的时候，而能真的是做不到，没有人能够做的到。这时候没有出路，一定在中国的乳胶文化当中是十路一条。</w:t>
      </w:r>
    </w:p>
    <w:p>
      <w:r>
        <w:t>我举一个最简单的例子，在中国的传统文化当中，一个女性如果失真，他的结局结局是什么？中国的传统文化下面，他有没有出路，没有他没有任何出路，甚至很多的时候不是太自己犯罪，有可能还是被强奸，就算他是被强奸，就算他完全是一个是一个受害者。在两千年的中国儒家文化当中，有没有出路，没有没有任何出路，这就是儒家文化最可悲和最可怕的地方，不是说它的道德理想不对，但是他没有为在这个下面，他带来了一个称义的系统，那个称义的系统，一个方面带来了那些那些与此称义的人的狂傲之大。</w:t>
      </w:r>
    </w:p>
    <w:p>
      <w:r>
        <w:t>另一个方面带来了对芸芸众生的那样的一一个道德的统治，一种道德的捆绑，一种道德的绑架，以及到最后完全没有出路，最最增加动力是一样。他作为一个暑假的选择，他自己在私德上面出了问题，他在整个的中国知识界很简单，混不下去，明白这一点他没有翻身的可能。他无论怎么懊悔，他无论怎么说，哎呀，这太那个一丝足成千古恨，在中国文化当中，在中国文化当中做一个中国人是绝对不可以失足的。无论是男人还是女人，绝对不可以失主，一失足成千古恨，永远没有翻身的书，这就是道德文化的可怕。</w:t>
      </w:r>
    </w:p>
    <w:p>
      <w:r>
        <w:t>为什么？因为没有恩典，因为没有救赎，不可以在不可能再被劫数的。所以他在儒家圈里混不下去了，没有人能够接受他就约束的技术。只有在基督那里给一切的求法人给一切的失足者，给一切的受害者，给一切的这个在道德面前的失败者提供的恩典的出路。所以在教会的历史上，你可以看到奴隶起来成了教宗，对吧？商人犯起来成了牧师，哇这样子的事情太多了，是吧？在中国的文化当中，就是绝对不可能想象的事情，没有d点的闯入这一个翻转这一个道德主义的文化是没有办法翻转的。所以有些很多人说，为什么在中国没有忏悔？</w:t>
      </w:r>
    </w:p>
    <w:p>
      <w:r>
        <w:t>为什么在中国的文化，为什么经过了文革，为什么看不到中国知识分子的忏悔？为什么在中国没有没有这样子的？因为在中国忏悔就死定了，在中国的文化当中，就算别人知道了，你都不要说不想坚决不承认，当时都不承认，这样子你才获得下去。忏悔的结局就是死定了，就是彻底出局。所以</w:t>
      </w:r>
    </w:p>
    <w:p>
      <w:pPr>
        <w:pStyle w:val="Heading1"/>
      </w:pPr>
      <w:r>
        <w:t>（三）圣约群体的教会论：挑战宗法社会结构</w:t>
      </w:r>
    </w:p>
    <w:p>
      <w:r>
        <w:t>第三一个呢，是跟教会论与圣约群体甚约社区的教会论。对于基于血缘的宗法社会，这是中国传统的宗法社会。那么今天中国传统的宗法社会就没了。那么今天是中央集权体制下，其实是一盘散沙的流民社会，传统描述明的说法，不是非常东的说法，应该是他说叫“有国家而无社会”。</w:t>
      </w:r>
    </w:p>
    <w:p>
      <w:r>
        <w:t>中国的传统是“有国家而无社会”，那当然也有一些设设，就是就鲁迅有篇文章叫色系，对不对？就是中国传统的喵庙会，有一些民间的那个，但是他不是一种制度化的和组织化的的公平社会。也就是说，在中国的传统社会，除了宗法社会，就是基于基于你的家族的那一个体系之外，在国家和个人之间是没有民间社会的，没有公民之间的自由结社。没有说无论或男或女，无论是山东人还是广东山东人，就去山东商会刺团人就去四川会馆，对不对？没有四川人跟山西人都会在一起的，没有这个自主的跟围炉的都在一起的，对吧？</w:t>
      </w:r>
    </w:p>
    <w:p>
      <w:r>
        <w:t>商人就去商会，对不对？劳苦大众这个这个卖苦力的，就去码头工人的那个青帮，对吧，对吧？这个大家各去各的啊没有一种突破了血缘而不在皇权的统治之下而建立起来的自由人的自由的一个生命功能体。中国文化中没有这个东西。传统社会没有，今天也没有今天中国社会你想一想，除了家庭教育以外，在中国社会哪里可以看得到完全脱离共产党的一个统治瑕疵，和他官方系统之外的自由人的自由建设，哪里有完全没有连红尘一起聚会，天天都要被抓，对不对？连群主都要被抓，直到今天两就是第一个层面是在国家崇拜崇拜系统的层面。</w:t>
      </w:r>
    </w:p>
    <w:p>
      <w:r>
        <w:t>第二个层面是在称e系统，是在一个伦理的系统的层面。它第三一个呢是在社会结构的层面，在社会结构的层面，从古代一直到今天，一七一百一千一百一百四十多年了，就只有从那个鸦片战争到今天仍然没有任何的变化。除了官家就没有，哪怕是做生意。中国今天的私人老板可以自由接受吗？也不能的一样，要挂靠才可以的，不挂靠人来是不可不不可能的一件事情没有改变。所以圣约群体，所以一间一间的教会在这里面什么人都有。有大学教授也有上访者，有有害过人的，也有被人害过的。以前我们教会说，尤其是很很感恩的时候，有国民党的后代，也有共产党的后代，有当做红卫兵砸破人家的，砸过人家的，也有一千被国民兵砸过的对吧？</w:t>
      </w:r>
    </w:p>
    <w:p>
      <w:r>
        <w:t>有老板也有雇员。哇，他们在一起，他们在族里面形成了一个超跨越了社会血缘、宗法，还有这个权力，包括知识等这一切的社会分层，只有教会在中国社会能够带来这样子的一个跨越一切社会文化分层的一个真正的社会。那为什么到十九世纪后半夜，1860年、一八五1842年鸦片战争之后呢，只有五口通商宣教士只能区在五个地方，对吧？然后到了1858年第二批鸦片战争之后，天津条约然后到1860年，北京条约就开始呢把整个内地向宣教授和西方人开放。他们可以在在内地任何的城市可以只买这个房产，然后开始这个炫耀步道，所以从1860年到1900年的义和团运动期间，这四十年当中呢叫岸不断。</w:t>
      </w:r>
    </w:p>
    <w:p>
      <w:r>
        <w:t>可是那个时候教案有一个特点，那个时候教案的冲突，京都教育中国社会的主要冲突不是在第一个层面跟清政府的冲突，在清政府那里呢，因为打了败仗，所以呢所以还是比较宽容的一个政策，不想搞事。而且地方官员呢如果出了这种教外，通常情况下还是会把这盘刁民拿来骂一顿啊七四名人。那么当然这个呢，是到了1900年就就不一样了，官方官方跟民间全部都合立起来了，对吧？合理起来，可是在那四十年当中呢，主要的教案都是这样子爆发的。第一，乡绅为主，乡绅士反教的主力。什么是相生呢？</w:t>
      </w:r>
    </w:p>
    <w:p>
      <w:r>
        <w:t>就是读过书，但是没有做过考到近视的，在中国文化当中，书读的一般是班上的中等成绩的人，一般是构成中国民间社会的主力。明明白意思吧？这个就叫相声，那个就叫乡生，所以乡参是乡绅，一般都是当地有文化、有道德、有体面，有有声望，对吧？的这样子的人群，为什么乡绅是反教的主力呢？相生出来反教，然后民间的老百姓一呼百应，然后发生了问题之后，上级的官员呢把他压下来，所以基本上是这个模式，一直到1900年，上面就乌鸦了，上面就开始鼓动了，然后上下一起返交，为什么乡绅是呢？</w:t>
      </w:r>
    </w:p>
    <w:p>
      <w:r>
        <w:t>四十年当中的主力呢，那么最主要的就是在这个层面。一想一想，在一个传统的村子里面，这个村子里面是乡生统治的官员，也不进来的。背后是宗法社会，是血缘的这个这个社会。那么现在有人姓祖了，虽然来了一个宣教士，整个乡绅里面的社会结构被被改变了，还有整个民间的宗教。比如那个时候有什么银神赛会，还有庙会的秋收了之后，大家都要有整个村都要有各种的宗教。明天宗教仪式。那个传统来讲，是家家户户都要摊派的，家家户户摊牌的是这一家，他信了耶稣，他说我信的耶稣，我不参加这个。</w:t>
      </w:r>
    </w:p>
    <w:p>
      <w:r>
        <w:t>哇，那是个冲突很大，你不出钱了是吧？而且而且这个民间的这个精神领袖也在发生变化了。精神。原来去祠堂，现在去教堂，在池塘旁边多了一个教堂，是对整个社会结构的冲击。所以在那四十年当中，他还没有到国家的这个层面，在社会结构的层面引起最强烈的反教是士绅阶层，士绅阶层。那这个就是其道今天也是一样的。新教对中国文化的三个根本挑战，一个是在审问，就是读音超自然的独一神独一神论。第二是唯独恩典，唯独恩典的就是论。第三次教会论圣约群体社群的教会论。这三个冲击的中国文化当中最核心的三个的地方，直到这个今天啊也也是这样子，所以冲出来帮助我们。</w:t>
      </w:r>
    </w:p>
    <w:p>
      <w:r>
        <w:t>，我就差不多讲到这里，</w:t>
      </w:r>
    </w:p>
    <w:p>
      <w:pPr>
        <w:pStyle w:val="Heading1"/>
      </w:pPr>
      <w:r>
        <w:t>七、尚未展开的议题：中国文化对新教与宣教的挑战</w:t>
      </w:r>
    </w:p>
    <w:p>
      <w:r>
        <w:t>我本来想反过来呢，再有一个我想可以放到以后了，就是中国文化反过来对京都新教，包括对于宣教本身的一些反思和这个挑战。因为我我想借用聂文生一位这个跟费孝通都是美国的这个汉学最重要的一个人物。他在祖家中国及其现代命运这个名著当中呢很仔细的分析了基础教会和在中国失败。但他这本书是写在七十年代，因为他看到了一九四九年共产党的德赛，然后看到了五十年代的三次运动，然后一直到六六年的这个文革。所以在他那里看的时候，基督教在中国已经呢彻底失败，因为他没有机会到八十年代之后，然后没有机会看到八十年代之后突然冒出来了这个几百万的基督组合教会，所以他在那个地方分析说一百四十年的宣教士，然后到一到这一个为什么为什么带来中国文化的抵挡？</w:t>
      </w:r>
    </w:p>
    <w:p>
      <w:r>
        <w:t>为什么带来一个中国文化当中那么强烈的一个反教的精神。然后为什么到四九年到五十年代，六十年代一个彻底的在丢掉的失败，而在中国经历掉的中国的失败，他通过这个呢来把，但他不是他不信主，不过他有没有官场，那这个呢是反过来。所以我这个讲座的题目呢是叫做叫做这个呃宗教改革与中国文化的挑战。所以我本来是想其实这个有点奇异的，就是实际上是想讲到两个方面，一个是宗教改革新教入华，对中国文化本身的我刚才都讲的是这个。那么另一个呢是中国文化本身对于这一个宣教本身的挑战，对于这个现代的基督教本身的一个一个挑战。</w:t>
      </w:r>
    </w:p>
    <w:p>
      <w:r>
        <w:t>因为这是一块硬骨头，硬骨头就挑战你牙口好不好？这个菜他也是这个灯反过来反过来一个。但这个呢我想今天没有时间，我们就就停在这个地方。我们呃我想用两节的经文来结束，因为当保罗去传教的时候，我们说保罗是以卑微的方式有从弱势文化进入到一个强势文化当中。那他如此说，我想请你们跟我一起来读好吗？</w:t>
      </w:r>
    </w:p>
    <w:p>
      <w:pPr>
        <w:pStyle w:val="Heading1"/>
      </w:pPr>
      <w:r>
        <w:t>八、结语：十字架的道路与新酒新皮袋</w:t>
      </w:r>
    </w:p>
    <w:p>
      <w:r>
        <w:t>因为我们成立了主义，在你们中间不知道别的时尚夜宿记录，并他定时家。我在里面那里用软弱又去买。又现在平我说的话讲话不是重，是会委婉的言语和大能的明证。他们我们愿这也是我们的心智。</w:t>
      </w:r>
    </w:p>
    <w:p>
      <w:r>
        <w:t>我在中国的文化当中不知道别的只知道耶稣基督并。他定史之下，我们在这样子的一个促进下面，我们真的是右软弱又激发又战机。但是我们讲神的道不是用智慧委婉的言语，也不也不妥协。那我委婉智慧的言语，而是依靠圣灵和大能的明证。他们再看一一句的呃这个马太福音书的一个标道，我们一起来没有新秀英主杀。因为武尚的汉代快大艺术或者就更大了，也没有人把信酒放在酒袋里，二十岁了就裂开久了出来，联系到野外，围满新酒，藏在新皮带里那样做好全了。他们我们求主在中国继续的做那一个奇妙的尊重，就是将星球装在新皮带里，这个不是我们能做的，这是上帝展馆整个中国人历史而做的。</w:t>
      </w:r>
    </w:p>
    <w:p>
      <w:r>
        <w:t>而使得当这个新时代，不是指到说要把中国文化跟社会一切的东西都否定掉。二是当那个核心被扭转的时候，当那一个近代系统和参与系统还有社会结构。这三个方面，中国文化最核心的东西被流水之后，中国文化在在下面。第一点的层面里面的上帝的普遍的恩惠才会被成全和更新。那个时候我们我们也要等是说唐诗宋词真的也很美，对我们也在文化上也也是享受自己作为一个中国人的汉语当中的那种中国人的文化的意义啊。那个时候我们可以说那个跟我作为一个基督徒，那一个多一个中国人，少一个基督徒，还是少一个中国这多一个基督徒，少一个中国人这样子的一个一个新酒与旧皮带的冲突。</w:t>
      </w:r>
    </w:p>
    <w:p>
      <w:r>
        <w:t>唯有在神的那里，他能够啊他能够带来他能够掌管我们在神的面前，就是向他祈求他们，我们选并不来找我们，感谢赞美女主要你的恩典零到我们主要那独一的神领导这一个偶像林尼的一个一个国家和民族奥之外，那一那一个甚至超越的将来的那一个永生的叛乱，领导这一个这个实用主义的一个以今生的为重的这样的一个伦理社会的文化，说，除了那一个帝王的崇拜，那一个集权的专制仍然狭制着每一个中国人的灵魂。除了我们处理可怜我们，我们求你再一次的将你的怜悯和恩典名到五，不单是在这个体制下面的这一个啊老百姓在这个体制当中呢，每一个人呢手中握有权利的人一样的背着，全力挟持到可怜的地步，被这样子的一个帝王的崇拜，权利的崇拜，瞎子到一个可怜的地步。</w:t>
      </w:r>
    </w:p>
    <w:p>
      <w:r>
        <w:t>奥组啊求你怜悯，我们，求你用你的大力打碎，做继续的打碎，说你在过去一百多年中国历史上所做的求你继续的做下去，求你使我们仰望忍耐，等待你大人的座位，而愿意受苦的、卑微的耐心等待的方式来等待你摆在我们前面的路程，求你因此来激励我们当中，无论是传到人，为了是带职的童工，无论是每一位的基督徒做你今生你来使用我们，让我们的心为你的国度来跳动，让我们在这个地上是为你的名来奔跑是吧？让我们痛恨我们自己里面的老五来痛恨我们里面的那一个最人和中国文化，在我们里面的那些各样的残留，让球族你打碎那里面的一切的偶像。</w:t>
      </w:r>
    </w:p>
    <w:p>
      <w:r>
        <w:t>兄弟呢除掉那里面的一切的罪孽，求你来猜悔。那里面的一切割断了墙，感谢站位，听我们这样的祷告，祈求奉主这种耶稣宝贝的圣明。</w:t>
      </w:r>
    </w:p>
    <w:sectPr w:rsidR="00FC693F" w:rsidRPr="0006063C" w:rsidSect="00034616">
      <w:footerReference w:type="default" r:id="rId9"/>
      <w:pgSz w:w="12240" w:h="15840"/>
      <w:pgMar w:top="1304" w:right="130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after="100"/>
      <w:ind w:firstLine="420"/>
    </w:pPr>
    <w:rPr>
      <w:rFonts w:ascii="宋体" w:hAnsi="宋体" w:eastAsia="宋体"/>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黑体" w:hAnsi="黑体" w:eastAsia="黑体"/>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黑体" w:hAnsi="黑体" w:eastAsia="黑体"/>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